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684739" w:rsidRDefault="00684739" w:rsidP="00684739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 Лыткарино</w:t>
      </w:r>
    </w:p>
    <w:p w:rsidR="00684739" w:rsidRDefault="00684739" w:rsidP="00684739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</w:t>
      </w:r>
      <w:r>
        <w:rPr>
          <w:b/>
          <w:sz w:val="28"/>
          <w:szCs w:val="28"/>
        </w:rPr>
        <w:t>нений в муниципальную программу</w:t>
      </w:r>
    </w:p>
    <w:p w:rsidR="007B74CA" w:rsidRDefault="00684739" w:rsidP="00684739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защита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84739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684739" w:rsidRDefault="00684739" w:rsidP="006847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города Лыткарино Московской области от 01.11.2012 № 309/35 (с учетом внесенных изменений и дополнений от 26.05.2022 № 222/28)</w:t>
      </w:r>
      <w:r w:rsidR="007D10A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8840B6">
        <w:rPr>
          <w:sz w:val="28"/>
          <w:szCs w:val="28"/>
        </w:rPr>
        <w:t>представленным проектом предлагается</w:t>
      </w:r>
      <w:r>
        <w:rPr>
          <w:sz w:val="28"/>
          <w:szCs w:val="28"/>
        </w:rPr>
        <w:t xml:space="preserve"> </w:t>
      </w:r>
      <w:r w:rsidRPr="00F216DC">
        <w:rPr>
          <w:sz w:val="28"/>
          <w:szCs w:val="28"/>
        </w:rPr>
        <w:t>произвести внутреннее перераспределение бюджетных средств 202</w:t>
      </w:r>
      <w:r w:rsidRPr="00092A65">
        <w:rPr>
          <w:sz w:val="28"/>
          <w:szCs w:val="28"/>
        </w:rPr>
        <w:t>2</w:t>
      </w:r>
      <w:r w:rsidRPr="00F216D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рамках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мероприятия 05 «Мероприятия по организации отдыха детей в каникулярное время, проводимые муниципальными образованиями Московской области» подпрограммы</w:t>
      </w:r>
      <w:r w:rsidRPr="00092A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3465B2">
        <w:rPr>
          <w:sz w:val="28"/>
          <w:szCs w:val="28"/>
        </w:rPr>
        <w:t>«</w:t>
      </w:r>
      <w:r>
        <w:rPr>
          <w:sz w:val="28"/>
          <w:szCs w:val="28"/>
        </w:rPr>
        <w:t>Развитие системы отдыха и оздоровления детей</w:t>
      </w:r>
      <w:r w:rsidRPr="003465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684739" w:rsidRPr="00920C8A" w:rsidRDefault="00684739" w:rsidP="00684739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20C8A">
        <w:rPr>
          <w:sz w:val="28"/>
          <w:szCs w:val="28"/>
        </w:rPr>
        <w:t xml:space="preserve">расходы, предусмотренные на финансовое обеспечение </w:t>
      </w:r>
      <w:r>
        <w:rPr>
          <w:sz w:val="28"/>
          <w:szCs w:val="28"/>
        </w:rPr>
        <w:t xml:space="preserve">организации отдыха детей и подростков в лагерях с дневным пребыванием на базе школ города (ГРБС – Управление образования г. Лыткарино), </w:t>
      </w:r>
      <w:r w:rsidRPr="00920C8A">
        <w:rPr>
          <w:sz w:val="28"/>
          <w:szCs w:val="28"/>
        </w:rPr>
        <w:t xml:space="preserve">предлагается сократить на </w:t>
      </w:r>
      <w:r>
        <w:rPr>
          <w:sz w:val="28"/>
          <w:szCs w:val="28"/>
        </w:rPr>
        <w:t>0</w:t>
      </w:r>
      <w:r w:rsidRPr="00920C8A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920C8A">
        <w:rPr>
          <w:sz w:val="28"/>
          <w:szCs w:val="28"/>
        </w:rPr>
        <w:t xml:space="preserve"> тыс. рублей и направить их в полном объеме </w:t>
      </w:r>
      <w:r>
        <w:rPr>
          <w:sz w:val="28"/>
          <w:szCs w:val="28"/>
        </w:rPr>
        <w:t xml:space="preserve">на компенсацию стоимости путевок в организации отдыха детей и их оздоровления (ГРБС – Администрация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Лыткарино)</w:t>
      </w:r>
      <w:r w:rsidRPr="00920C8A">
        <w:rPr>
          <w:sz w:val="28"/>
          <w:szCs w:val="28"/>
        </w:rPr>
        <w:t>.</w:t>
      </w:r>
    </w:p>
    <w:p w:rsidR="00684739" w:rsidRPr="004D5760" w:rsidRDefault="00684739" w:rsidP="0068473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4D5760">
        <w:rPr>
          <w:sz w:val="28"/>
          <w:szCs w:val="28"/>
        </w:rPr>
        <w:t xml:space="preserve">Соответствующие изменения предлагается внести в перечень мероприятий подпрограммы </w:t>
      </w:r>
      <w:r w:rsidRPr="004D5760">
        <w:rPr>
          <w:sz w:val="28"/>
          <w:szCs w:val="28"/>
          <w:lang w:val="en-US"/>
        </w:rPr>
        <w:t>III</w:t>
      </w:r>
      <w:r w:rsidRPr="004D5760">
        <w:rPr>
          <w:sz w:val="28"/>
          <w:szCs w:val="28"/>
        </w:rPr>
        <w:t>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747DB0">
        <w:rPr>
          <w:sz w:val="28"/>
          <w:szCs w:val="28"/>
        </w:rPr>
        <w:t>7</w:t>
      </w:r>
      <w:r w:rsidR="00684739">
        <w:rPr>
          <w:sz w:val="28"/>
          <w:szCs w:val="28"/>
        </w:rPr>
        <w:t>8</w:t>
      </w:r>
      <w:r w:rsidR="00226131">
        <w:rPr>
          <w:sz w:val="28"/>
          <w:szCs w:val="28"/>
        </w:rPr>
        <w:t xml:space="preserve"> от </w:t>
      </w:r>
      <w:r w:rsidR="00684739">
        <w:rPr>
          <w:sz w:val="28"/>
          <w:szCs w:val="28"/>
        </w:rPr>
        <w:t>23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5AF"/>
    <w:multiLevelType w:val="hybridMultilevel"/>
    <w:tmpl w:val="4C20EAF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84739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7D10A5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85FD-087A-46BE-9371-866906BF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2022-09-23T12:50:00Z</cp:lastPrinted>
  <dcterms:created xsi:type="dcterms:W3CDTF">2022-05-17T11:46:00Z</dcterms:created>
  <dcterms:modified xsi:type="dcterms:W3CDTF">2022-09-23T12:52:00Z</dcterms:modified>
</cp:coreProperties>
</file>